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24918" w:rsidRDefault="0061212E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Working at home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  <w:r w:rsidR="001B7E22">
        <w:rPr>
          <w:b/>
          <w:sz w:val="28"/>
          <w:szCs w:val="28"/>
          <w:u w:val="single"/>
        </w:rPr>
        <w:t>12</w:t>
      </w:r>
      <w:r w:rsidR="001B7E22" w:rsidRPr="001B7E22">
        <w:rPr>
          <w:b/>
          <w:sz w:val="28"/>
          <w:szCs w:val="28"/>
          <w:u w:val="single"/>
          <w:vertAlign w:val="superscript"/>
        </w:rPr>
        <w:t>th</w:t>
      </w:r>
      <w:r w:rsidR="001B7E22">
        <w:rPr>
          <w:b/>
          <w:sz w:val="28"/>
          <w:szCs w:val="28"/>
          <w:u w:val="single"/>
        </w:rPr>
        <w:t xml:space="preserve"> June</w:t>
      </w:r>
    </w:p>
    <w:p w:rsidR="00736860" w:rsidRDefault="00736860">
      <w:pPr>
        <w:rPr>
          <w:sz w:val="28"/>
          <w:szCs w:val="28"/>
        </w:rPr>
      </w:pPr>
      <w:r>
        <w:rPr>
          <w:sz w:val="28"/>
          <w:szCs w:val="28"/>
        </w:rPr>
        <w:t>Do actions speak louder than words?</w:t>
      </w:r>
    </w:p>
    <w:p w:rsidR="001B7E22" w:rsidRPr="001B7E22" w:rsidRDefault="001B7E22">
      <w:pPr>
        <w:rPr>
          <w:sz w:val="28"/>
          <w:szCs w:val="28"/>
        </w:rPr>
      </w:pPr>
      <w:r>
        <w:rPr>
          <w:sz w:val="28"/>
          <w:szCs w:val="28"/>
        </w:rPr>
        <w:t>Today</w:t>
      </w:r>
      <w:r w:rsidR="00736860">
        <w:rPr>
          <w:sz w:val="28"/>
          <w:szCs w:val="28"/>
        </w:rPr>
        <w:t xml:space="preserve"> our</w:t>
      </w:r>
      <w:r>
        <w:rPr>
          <w:sz w:val="28"/>
          <w:szCs w:val="28"/>
        </w:rPr>
        <w:t xml:space="preserve"> story is about a group of birds</w:t>
      </w:r>
      <w:r w:rsidR="00736860">
        <w:rPr>
          <w:sz w:val="28"/>
          <w:szCs w:val="28"/>
        </w:rPr>
        <w:t xml:space="preserve"> and the relationship they have with each other. Watch the video and see how the birds’ actions affect themselves and others. Really notice their body language and facial expressions. </w:t>
      </w:r>
    </w:p>
    <w:p w:rsidR="001B7E22" w:rsidRDefault="001B7E22" w:rsidP="001B7E22">
      <w:pPr>
        <w:rPr>
          <w:color w:val="0000FF"/>
          <w:u w:val="single"/>
        </w:rPr>
      </w:pPr>
      <w:hyperlink r:id="rId4" w:history="1">
        <w:r w:rsidRPr="001A6071">
          <w:rPr>
            <w:color w:val="0000FF"/>
            <w:u w:val="single"/>
          </w:rPr>
          <w:t>https://www.youtube.com/watch?v=BPopaJsNWd4</w:t>
        </w:r>
      </w:hyperlink>
    </w:p>
    <w:p w:rsidR="0061212E" w:rsidRDefault="001B7E22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AE56E14" wp14:editId="7EBCEB46">
            <wp:extent cx="5021580" cy="2346668"/>
            <wp:effectExtent l="0" t="0" r="7620" b="0"/>
            <wp:docPr id="2" name="Picture 2" descr="For the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 the Bi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100" cy="235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860" w:rsidRDefault="00736860">
      <w:pPr>
        <w:rPr>
          <w:sz w:val="32"/>
          <w:szCs w:val="32"/>
        </w:rPr>
      </w:pPr>
      <w:r>
        <w:rPr>
          <w:sz w:val="32"/>
          <w:szCs w:val="32"/>
        </w:rPr>
        <w:t>Why is the way we respond important in a relationship?</w:t>
      </w:r>
    </w:p>
    <w:p w:rsidR="00736860" w:rsidRDefault="00736860">
      <w:pPr>
        <w:rPr>
          <w:sz w:val="32"/>
          <w:szCs w:val="32"/>
        </w:rPr>
      </w:pPr>
      <w:r>
        <w:rPr>
          <w:sz w:val="32"/>
          <w:szCs w:val="32"/>
        </w:rPr>
        <w:t>How could the birds have behaved differently</w:t>
      </w:r>
      <w:r w:rsidR="00717302">
        <w:rPr>
          <w:sz w:val="32"/>
          <w:szCs w:val="32"/>
        </w:rPr>
        <w:t xml:space="preserve"> towards big bird and each other</w:t>
      </w:r>
      <w:bookmarkStart w:id="0" w:name="_GoBack"/>
      <w:bookmarkEnd w:id="0"/>
      <w:r>
        <w:rPr>
          <w:sz w:val="32"/>
          <w:szCs w:val="32"/>
        </w:rPr>
        <w:t>?</w:t>
      </w:r>
    </w:p>
    <w:p w:rsidR="00717302" w:rsidRDefault="00717302">
      <w:pPr>
        <w:rPr>
          <w:sz w:val="32"/>
          <w:szCs w:val="32"/>
        </w:rPr>
      </w:pPr>
      <w:r>
        <w:rPr>
          <w:sz w:val="32"/>
          <w:szCs w:val="32"/>
        </w:rPr>
        <w:t>Watch the video a second time and note the negative things the little birds do (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whispering, laughing at, chanting)</w:t>
      </w:r>
    </w:p>
    <w:p w:rsidR="00736860" w:rsidRPr="0009734E" w:rsidRDefault="00736860">
      <w:pPr>
        <w:rPr>
          <w:sz w:val="32"/>
          <w:szCs w:val="32"/>
        </w:rPr>
      </w:pPr>
      <w:r>
        <w:rPr>
          <w:sz w:val="32"/>
          <w:szCs w:val="32"/>
        </w:rPr>
        <w:t>List 10 ways the birds could have behaved better.</w:t>
      </w:r>
    </w:p>
    <w:sectPr w:rsidR="00736860" w:rsidRPr="0009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B7E22"/>
    <w:rsid w:val="001C36F0"/>
    <w:rsid w:val="002A5A01"/>
    <w:rsid w:val="003B75EF"/>
    <w:rsid w:val="003F287E"/>
    <w:rsid w:val="0061212E"/>
    <w:rsid w:val="00717302"/>
    <w:rsid w:val="00736860"/>
    <w:rsid w:val="00824918"/>
    <w:rsid w:val="00B277E7"/>
    <w:rsid w:val="00B664FB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E903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BPopaJsNW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2020-06-09T12:31:00Z</dcterms:created>
  <dcterms:modified xsi:type="dcterms:W3CDTF">2020-06-09T12:31:00Z</dcterms:modified>
</cp:coreProperties>
</file>